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C8" w:rsidRDefault="007F01C8" w:rsidP="007F01C8">
      <w:pPr>
        <w:ind w:left="980"/>
        <w:rPr>
          <w:sz w:val="28"/>
          <w:szCs w:val="28"/>
        </w:rPr>
      </w:pPr>
    </w:p>
    <w:p w:rsidR="007F01C8" w:rsidRPr="001029AE" w:rsidRDefault="007F01C8" w:rsidP="001029AE">
      <w:pPr>
        <w:pStyle w:val="1"/>
        <w:jc w:val="center"/>
        <w:rPr>
          <w:caps/>
          <w:sz w:val="28"/>
          <w:szCs w:val="28"/>
        </w:rPr>
      </w:pPr>
      <w:r w:rsidRPr="001029AE">
        <w:rPr>
          <w:caps/>
          <w:sz w:val="28"/>
          <w:szCs w:val="28"/>
        </w:rPr>
        <w:t xml:space="preserve">Порядок, объем </w:t>
      </w:r>
      <w:r w:rsidR="001029AE">
        <w:rPr>
          <w:caps/>
          <w:sz w:val="28"/>
          <w:szCs w:val="28"/>
        </w:rPr>
        <w:t xml:space="preserve"> </w:t>
      </w:r>
      <w:r w:rsidRPr="001029AE">
        <w:rPr>
          <w:caps/>
          <w:sz w:val="28"/>
          <w:szCs w:val="28"/>
        </w:rPr>
        <w:t xml:space="preserve">и условия оказания медицинской помощи </w:t>
      </w:r>
    </w:p>
    <w:p w:rsidR="007F01C8" w:rsidRDefault="007F01C8" w:rsidP="007F01C8">
      <w:pPr>
        <w:ind w:left="980"/>
        <w:rPr>
          <w:sz w:val="20"/>
          <w:szCs w:val="20"/>
        </w:rPr>
      </w:pPr>
      <w:r>
        <w:rPr>
          <w:sz w:val="28"/>
          <w:szCs w:val="28"/>
        </w:rPr>
        <w:t>Медицинская помощь оказывается в следующих формах:</w:t>
      </w:r>
    </w:p>
    <w:p w:rsidR="007F01C8" w:rsidRDefault="007F01C8" w:rsidP="007F01C8">
      <w:pPr>
        <w:spacing w:line="30" w:lineRule="exact"/>
        <w:rPr>
          <w:sz w:val="20"/>
          <w:szCs w:val="20"/>
        </w:rPr>
      </w:pPr>
    </w:p>
    <w:p w:rsidR="007F01C8" w:rsidRDefault="007F01C8" w:rsidP="007F01C8">
      <w:pPr>
        <w:spacing w:line="244" w:lineRule="auto"/>
        <w:ind w:left="260" w:firstLine="708"/>
        <w:jc w:val="both"/>
        <w:rPr>
          <w:sz w:val="20"/>
          <w:szCs w:val="20"/>
        </w:rPr>
      </w:pPr>
      <w:r w:rsidRPr="000726B8">
        <w:rPr>
          <w:b/>
          <w:sz w:val="28"/>
          <w:szCs w:val="28"/>
        </w:rPr>
        <w:t>экстренная</w:t>
      </w:r>
      <w:r>
        <w:rPr>
          <w:sz w:val="28"/>
          <w:szCs w:val="28"/>
        </w:rPr>
        <w:t xml:space="preserve">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7F01C8" w:rsidRDefault="007F01C8" w:rsidP="007F01C8">
      <w:pPr>
        <w:spacing w:line="23" w:lineRule="exact"/>
        <w:rPr>
          <w:sz w:val="20"/>
          <w:szCs w:val="20"/>
        </w:rPr>
      </w:pPr>
    </w:p>
    <w:p w:rsidR="007F01C8" w:rsidRDefault="007F01C8" w:rsidP="007F01C8">
      <w:pPr>
        <w:spacing w:line="244" w:lineRule="auto"/>
        <w:ind w:left="260" w:firstLine="708"/>
        <w:jc w:val="both"/>
        <w:rPr>
          <w:sz w:val="20"/>
          <w:szCs w:val="20"/>
        </w:rPr>
      </w:pPr>
      <w:r w:rsidRPr="000726B8">
        <w:rPr>
          <w:b/>
          <w:sz w:val="28"/>
          <w:szCs w:val="28"/>
        </w:rPr>
        <w:t>неотложная</w:t>
      </w:r>
      <w:r>
        <w:rPr>
          <w:sz w:val="28"/>
          <w:szCs w:val="28"/>
        </w:rPr>
        <w:t xml:space="preserve">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7F01C8" w:rsidRDefault="007F01C8" w:rsidP="007F01C8">
      <w:pPr>
        <w:spacing w:line="21" w:lineRule="exact"/>
        <w:rPr>
          <w:sz w:val="20"/>
          <w:szCs w:val="20"/>
        </w:rPr>
      </w:pPr>
    </w:p>
    <w:p w:rsidR="001029AE" w:rsidRPr="001029AE" w:rsidRDefault="007F01C8" w:rsidP="001029AE">
      <w:pPr>
        <w:spacing w:line="247" w:lineRule="auto"/>
        <w:ind w:left="260" w:firstLine="708"/>
        <w:jc w:val="both"/>
        <w:rPr>
          <w:sz w:val="20"/>
          <w:szCs w:val="20"/>
        </w:rPr>
      </w:pPr>
      <w:r w:rsidRPr="000726B8">
        <w:rPr>
          <w:b/>
          <w:sz w:val="28"/>
          <w:szCs w:val="28"/>
        </w:rPr>
        <w:t xml:space="preserve">плановая </w:t>
      </w:r>
      <w:r>
        <w:rPr>
          <w:sz w:val="28"/>
          <w:szCs w:val="28"/>
        </w:rPr>
        <w:t>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1029AE" w:rsidRDefault="001029AE" w:rsidP="001029AE">
      <w:pPr>
        <w:ind w:left="800"/>
        <w:jc w:val="both"/>
        <w:rPr>
          <w:sz w:val="20"/>
          <w:szCs w:val="20"/>
        </w:rPr>
      </w:pPr>
      <w:r>
        <w:rPr>
          <w:sz w:val="28"/>
          <w:szCs w:val="28"/>
        </w:rPr>
        <w:t>1. Медицинская помощь может оказываться в следующих условиях:</w:t>
      </w:r>
    </w:p>
    <w:p w:rsidR="001029AE" w:rsidRDefault="001029AE" w:rsidP="001029AE">
      <w:pPr>
        <w:spacing w:line="228" w:lineRule="auto"/>
        <w:ind w:left="260" w:firstLine="540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- вне медицинской организации (по месту вызова бригады скорой, в том числе скорой специализированной, медицинской помощи, а также</w:t>
      </w:r>
      <w:proofErr w:type="gramEnd"/>
    </w:p>
    <w:p w:rsidR="001029AE" w:rsidRDefault="001029AE" w:rsidP="001029AE">
      <w:pPr>
        <w:numPr>
          <w:ilvl w:val="0"/>
          <w:numId w:val="3"/>
        </w:numPr>
        <w:tabs>
          <w:tab w:val="left" w:pos="460"/>
        </w:tabs>
        <w:spacing w:line="225" w:lineRule="auto"/>
        <w:ind w:left="460" w:hanging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транспортном </w:t>
      </w:r>
      <w:proofErr w:type="gramStart"/>
      <w:r>
        <w:rPr>
          <w:sz w:val="28"/>
          <w:szCs w:val="28"/>
        </w:rPr>
        <w:t>средстве</w:t>
      </w:r>
      <w:proofErr w:type="gramEnd"/>
      <w:r>
        <w:rPr>
          <w:sz w:val="28"/>
          <w:szCs w:val="28"/>
        </w:rPr>
        <w:t xml:space="preserve"> при медицинской эвакуации);</w:t>
      </w:r>
    </w:p>
    <w:p w:rsidR="001029AE" w:rsidRDefault="001029AE" w:rsidP="001029AE">
      <w:pPr>
        <w:numPr>
          <w:ilvl w:val="1"/>
          <w:numId w:val="3"/>
        </w:numPr>
        <w:tabs>
          <w:tab w:val="left" w:pos="1105"/>
        </w:tabs>
        <w:spacing w:line="228" w:lineRule="auto"/>
        <w:ind w:left="260" w:firstLine="542"/>
        <w:jc w:val="both"/>
        <w:rPr>
          <w:sz w:val="28"/>
          <w:szCs w:val="28"/>
        </w:rPr>
      </w:pPr>
      <w:r>
        <w:rPr>
          <w:sz w:val="28"/>
          <w:szCs w:val="28"/>
        </w:rP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1029AE" w:rsidRDefault="001029AE" w:rsidP="001029AE">
      <w:pPr>
        <w:spacing w:line="2" w:lineRule="exact"/>
        <w:jc w:val="both"/>
        <w:rPr>
          <w:sz w:val="28"/>
          <w:szCs w:val="28"/>
        </w:rPr>
      </w:pPr>
    </w:p>
    <w:p w:rsidR="001029AE" w:rsidRDefault="001029AE" w:rsidP="001029AE">
      <w:pPr>
        <w:numPr>
          <w:ilvl w:val="1"/>
          <w:numId w:val="3"/>
        </w:numPr>
        <w:tabs>
          <w:tab w:val="left" w:pos="1042"/>
        </w:tabs>
        <w:spacing w:line="225" w:lineRule="auto"/>
        <w:ind w:left="260" w:firstLine="542"/>
        <w:jc w:val="both"/>
        <w:rPr>
          <w:sz w:val="28"/>
          <w:szCs w:val="28"/>
        </w:rPr>
      </w:pPr>
      <w:r>
        <w:rPr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1029AE" w:rsidRDefault="001029AE" w:rsidP="001029AE">
      <w:pPr>
        <w:spacing w:line="3" w:lineRule="exact"/>
        <w:jc w:val="both"/>
        <w:rPr>
          <w:sz w:val="28"/>
          <w:szCs w:val="28"/>
        </w:rPr>
      </w:pPr>
    </w:p>
    <w:p w:rsidR="001029AE" w:rsidRDefault="001029AE" w:rsidP="001029AE">
      <w:pPr>
        <w:numPr>
          <w:ilvl w:val="1"/>
          <w:numId w:val="3"/>
        </w:numPr>
        <w:tabs>
          <w:tab w:val="left" w:pos="990"/>
        </w:tabs>
        <w:spacing w:line="228" w:lineRule="auto"/>
        <w:ind w:left="260" w:firstLine="542"/>
        <w:jc w:val="both"/>
        <w:rPr>
          <w:sz w:val="28"/>
          <w:szCs w:val="28"/>
        </w:rPr>
      </w:pPr>
      <w:r>
        <w:rPr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1029AE" w:rsidRDefault="001029AE" w:rsidP="001029AE">
      <w:pPr>
        <w:spacing w:line="225" w:lineRule="auto"/>
        <w:ind w:left="26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:rsidR="001029AE" w:rsidRDefault="001029AE" w:rsidP="001029AE">
      <w:pPr>
        <w:spacing w:line="3" w:lineRule="exact"/>
        <w:jc w:val="both"/>
        <w:rPr>
          <w:sz w:val="28"/>
          <w:szCs w:val="28"/>
        </w:rPr>
      </w:pPr>
    </w:p>
    <w:p w:rsidR="001029AE" w:rsidRDefault="001029AE" w:rsidP="001029AE">
      <w:pPr>
        <w:spacing w:line="228" w:lineRule="auto"/>
        <w:ind w:left="2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 оказании гражданину медицинской помощи в рамках Программы он имеет право на выбор медицинской организации в порядке, утвержденном уполномоченным федеральным органом исполнительной власти, и на выбор врача (с учетом согласия врача). </w:t>
      </w:r>
      <w:proofErr w:type="gramStart"/>
      <w:r>
        <w:rPr>
          <w:sz w:val="28"/>
          <w:szCs w:val="28"/>
        </w:rPr>
        <w:t>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1029AE" w:rsidRDefault="001029AE" w:rsidP="001029AE">
      <w:pPr>
        <w:spacing w:line="228" w:lineRule="auto"/>
        <w:ind w:left="2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</w:t>
      </w:r>
      <w:r>
        <w:rPr>
          <w:sz w:val="28"/>
          <w:szCs w:val="28"/>
        </w:rPr>
        <w:lastRenderedPageBreak/>
        <w:t>или через своего представителя на имя руководителя медицинской организации. От имени граждан могут также выступать</w:t>
      </w:r>
    </w:p>
    <w:p w:rsidR="001029AE" w:rsidRDefault="001029AE" w:rsidP="001029AE">
      <w:pPr>
        <w:tabs>
          <w:tab w:val="left" w:pos="1840"/>
          <w:tab w:val="left" w:pos="2200"/>
          <w:tab w:val="left" w:pos="4000"/>
          <w:tab w:val="left" w:pos="4840"/>
          <w:tab w:val="left" w:pos="6200"/>
          <w:tab w:val="left" w:pos="7060"/>
          <w:tab w:val="left" w:pos="7960"/>
          <w:tab w:val="left" w:pos="8300"/>
        </w:tabs>
        <w:spacing w:line="235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физические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юридические</w:t>
      </w:r>
      <w:r>
        <w:rPr>
          <w:sz w:val="28"/>
          <w:szCs w:val="28"/>
        </w:rPr>
        <w:tab/>
        <w:t>лица,</w:t>
      </w:r>
      <w:r>
        <w:rPr>
          <w:sz w:val="28"/>
          <w:szCs w:val="28"/>
        </w:rPr>
        <w:tab/>
        <w:t>имеющие</w:t>
      </w:r>
      <w:r>
        <w:rPr>
          <w:sz w:val="28"/>
          <w:szCs w:val="28"/>
        </w:rPr>
        <w:tab/>
        <w:t>такое</w:t>
      </w:r>
      <w:r>
        <w:rPr>
          <w:sz w:val="28"/>
          <w:szCs w:val="28"/>
        </w:rPr>
        <w:tab/>
        <w:t>право</w:t>
      </w:r>
      <w:r>
        <w:rPr>
          <w:sz w:val="28"/>
          <w:szCs w:val="28"/>
        </w:rPr>
        <w:tab/>
        <w:t>в</w:t>
      </w:r>
      <w:r>
        <w:rPr>
          <w:sz w:val="20"/>
          <w:szCs w:val="20"/>
        </w:rPr>
        <w:tab/>
      </w:r>
      <w:r>
        <w:rPr>
          <w:sz w:val="27"/>
          <w:szCs w:val="27"/>
        </w:rPr>
        <w:t>соответствии</w:t>
      </w:r>
    </w:p>
    <w:p w:rsidR="001029AE" w:rsidRPr="001029AE" w:rsidRDefault="001029AE" w:rsidP="001029AE">
      <w:pPr>
        <w:numPr>
          <w:ilvl w:val="0"/>
          <w:numId w:val="4"/>
        </w:numPr>
        <w:tabs>
          <w:tab w:val="left" w:pos="593"/>
        </w:tabs>
        <w:spacing w:line="228" w:lineRule="auto"/>
        <w:ind w:left="260" w:firstLine="2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законодательством Российской Федерации, либо в силу наделения их гражданами в порядке, установленном законодательством Российской Федерации, полномочиями выступать от их имени.</w:t>
      </w:r>
    </w:p>
    <w:p w:rsidR="001029AE" w:rsidRDefault="001029AE" w:rsidP="001029AE">
      <w:pPr>
        <w:spacing w:line="232" w:lineRule="auto"/>
        <w:ind w:left="260" w:firstLine="540"/>
        <w:jc w:val="both"/>
        <w:rPr>
          <w:sz w:val="20"/>
          <w:szCs w:val="20"/>
        </w:rPr>
      </w:pPr>
      <w:r>
        <w:rPr>
          <w:sz w:val="28"/>
          <w:szCs w:val="28"/>
        </w:rPr>
        <w:t>2.3. Оказание первичной специализированной медико-санитарной помощи осуществляется:</w:t>
      </w:r>
    </w:p>
    <w:p w:rsidR="001029AE" w:rsidRDefault="001029AE" w:rsidP="001029AE">
      <w:pPr>
        <w:spacing w:line="16" w:lineRule="exact"/>
        <w:jc w:val="both"/>
        <w:rPr>
          <w:sz w:val="20"/>
          <w:szCs w:val="20"/>
        </w:rPr>
      </w:pPr>
    </w:p>
    <w:p w:rsidR="001029AE" w:rsidRDefault="001029AE" w:rsidP="001029AE">
      <w:pPr>
        <w:numPr>
          <w:ilvl w:val="0"/>
          <w:numId w:val="5"/>
        </w:numPr>
        <w:tabs>
          <w:tab w:val="left" w:pos="1375"/>
        </w:tabs>
        <w:spacing w:line="235" w:lineRule="auto"/>
        <w:ind w:left="260" w:firstLine="542"/>
        <w:jc w:val="both"/>
        <w:rPr>
          <w:sz w:val="28"/>
          <w:szCs w:val="28"/>
        </w:rPr>
      </w:pPr>
      <w:r>
        <w:rPr>
          <w:sz w:val="28"/>
          <w:szCs w:val="28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1029AE" w:rsidRDefault="001029AE" w:rsidP="001029AE">
      <w:pPr>
        <w:numPr>
          <w:ilvl w:val="0"/>
          <w:numId w:val="5"/>
        </w:numPr>
        <w:tabs>
          <w:tab w:val="left" w:pos="1220"/>
        </w:tabs>
        <w:ind w:left="1220" w:hanging="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случае  самостоятельного  обращения  гражданина  в  </w:t>
      </w:r>
      <w:proofErr w:type="gramStart"/>
      <w:r>
        <w:rPr>
          <w:sz w:val="28"/>
          <w:szCs w:val="28"/>
        </w:rPr>
        <w:t>медицинскую</w:t>
      </w:r>
      <w:proofErr w:type="gramEnd"/>
    </w:p>
    <w:p w:rsidR="001029AE" w:rsidRDefault="001029AE" w:rsidP="001029AE">
      <w:pPr>
        <w:tabs>
          <w:tab w:val="left" w:pos="2080"/>
          <w:tab w:val="left" w:pos="2440"/>
          <w:tab w:val="left" w:pos="3080"/>
          <w:tab w:val="left" w:pos="3980"/>
          <w:tab w:val="left" w:pos="5820"/>
          <w:tab w:val="left" w:pos="7400"/>
          <w:tab w:val="left" w:pos="7940"/>
          <w:tab w:val="left" w:pos="8280"/>
        </w:tabs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организацию,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том</w:t>
      </w:r>
      <w:r>
        <w:rPr>
          <w:sz w:val="28"/>
          <w:szCs w:val="28"/>
        </w:rPr>
        <w:tab/>
        <w:t>числе</w:t>
      </w:r>
      <w:r>
        <w:rPr>
          <w:sz w:val="28"/>
          <w:szCs w:val="28"/>
        </w:rPr>
        <w:tab/>
        <w:t>организацию,</w:t>
      </w:r>
      <w:r>
        <w:rPr>
          <w:sz w:val="28"/>
          <w:szCs w:val="28"/>
        </w:rPr>
        <w:tab/>
        <w:t>выбранную</w:t>
      </w:r>
      <w:r>
        <w:rPr>
          <w:sz w:val="28"/>
          <w:szCs w:val="28"/>
        </w:rPr>
        <w:tab/>
        <w:t>им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соответствии</w:t>
      </w:r>
    </w:p>
    <w:p w:rsidR="001029AE" w:rsidRDefault="001029AE" w:rsidP="001029AE">
      <w:pPr>
        <w:spacing w:line="12" w:lineRule="exact"/>
        <w:jc w:val="both"/>
        <w:rPr>
          <w:sz w:val="20"/>
          <w:szCs w:val="20"/>
        </w:rPr>
      </w:pPr>
    </w:p>
    <w:p w:rsidR="001029AE" w:rsidRDefault="001029AE" w:rsidP="001029AE">
      <w:pPr>
        <w:numPr>
          <w:ilvl w:val="0"/>
          <w:numId w:val="6"/>
        </w:numPr>
        <w:tabs>
          <w:tab w:val="left" w:pos="562"/>
        </w:tabs>
        <w:spacing w:line="232" w:lineRule="auto"/>
        <w:ind w:left="260" w:firstLine="2"/>
        <w:jc w:val="both"/>
        <w:rPr>
          <w:sz w:val="28"/>
          <w:szCs w:val="28"/>
        </w:rPr>
      </w:pPr>
      <w:r>
        <w:rPr>
          <w:sz w:val="28"/>
          <w:szCs w:val="28"/>
        </w:rPr>
        <w:t>подпунктом 2.2 пункта  2 настоящего раздела Программы, с учетом порядков оказания медицинской помощи.</w:t>
      </w:r>
    </w:p>
    <w:p w:rsidR="001029AE" w:rsidRDefault="001029AE" w:rsidP="001029AE">
      <w:pPr>
        <w:spacing w:line="2" w:lineRule="exact"/>
        <w:jc w:val="both"/>
        <w:rPr>
          <w:sz w:val="20"/>
          <w:szCs w:val="20"/>
        </w:rPr>
      </w:pPr>
    </w:p>
    <w:p w:rsidR="001029AE" w:rsidRDefault="001029AE" w:rsidP="001029AE">
      <w:pPr>
        <w:tabs>
          <w:tab w:val="left" w:pos="1740"/>
          <w:tab w:val="left" w:pos="2540"/>
          <w:tab w:val="left" w:pos="4140"/>
          <w:tab w:val="left" w:pos="6980"/>
          <w:tab w:val="left" w:pos="8900"/>
        </w:tabs>
        <w:ind w:left="800"/>
        <w:jc w:val="both"/>
        <w:rPr>
          <w:sz w:val="20"/>
          <w:szCs w:val="20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Для</w:t>
      </w:r>
      <w:r>
        <w:rPr>
          <w:sz w:val="20"/>
          <w:szCs w:val="20"/>
        </w:rPr>
        <w:tab/>
      </w:r>
      <w:r>
        <w:rPr>
          <w:sz w:val="28"/>
          <w:szCs w:val="28"/>
        </w:rPr>
        <w:t>получения</w:t>
      </w:r>
      <w:r>
        <w:rPr>
          <w:sz w:val="20"/>
          <w:szCs w:val="20"/>
        </w:rPr>
        <w:tab/>
      </w:r>
      <w:r>
        <w:rPr>
          <w:sz w:val="28"/>
          <w:szCs w:val="28"/>
        </w:rPr>
        <w:t>специализированной</w:t>
      </w:r>
      <w:r>
        <w:rPr>
          <w:sz w:val="20"/>
          <w:szCs w:val="20"/>
        </w:rPr>
        <w:tab/>
      </w:r>
      <w:r>
        <w:rPr>
          <w:sz w:val="28"/>
          <w:szCs w:val="28"/>
        </w:rPr>
        <w:t>медицинской</w:t>
      </w:r>
      <w:r>
        <w:rPr>
          <w:sz w:val="20"/>
          <w:szCs w:val="20"/>
        </w:rPr>
        <w:tab/>
      </w:r>
      <w:r>
        <w:rPr>
          <w:sz w:val="28"/>
          <w:szCs w:val="28"/>
        </w:rPr>
        <w:t>помощи</w:t>
      </w:r>
    </w:p>
    <w:p w:rsidR="001029AE" w:rsidRDefault="001029AE" w:rsidP="001029AE">
      <w:pPr>
        <w:spacing w:line="16" w:lineRule="exact"/>
        <w:jc w:val="both"/>
        <w:rPr>
          <w:sz w:val="20"/>
          <w:szCs w:val="20"/>
        </w:rPr>
      </w:pPr>
    </w:p>
    <w:p w:rsidR="001029AE" w:rsidRDefault="001029AE" w:rsidP="001029AE">
      <w:pPr>
        <w:spacing w:line="237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в плановой форме выбор медицинской организации осуществляется по направлению лечащего врача.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1029AE" w:rsidRDefault="001029AE" w:rsidP="001029AE">
      <w:pPr>
        <w:spacing w:line="21" w:lineRule="exact"/>
        <w:jc w:val="both"/>
        <w:rPr>
          <w:sz w:val="20"/>
          <w:szCs w:val="20"/>
        </w:rPr>
      </w:pPr>
    </w:p>
    <w:p w:rsidR="001029AE" w:rsidRDefault="001029AE" w:rsidP="001029AE">
      <w:pPr>
        <w:spacing w:line="235" w:lineRule="auto"/>
        <w:ind w:left="260" w:firstLine="540"/>
        <w:jc w:val="both"/>
        <w:rPr>
          <w:sz w:val="20"/>
          <w:szCs w:val="20"/>
        </w:rPr>
      </w:pPr>
      <w:r>
        <w:rPr>
          <w:sz w:val="28"/>
          <w:szCs w:val="28"/>
        </w:rPr>
        <w:t>2.5.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1029AE" w:rsidRDefault="001029AE" w:rsidP="001029AE">
      <w:pPr>
        <w:spacing w:line="15" w:lineRule="exact"/>
        <w:jc w:val="both"/>
        <w:rPr>
          <w:sz w:val="20"/>
          <w:szCs w:val="20"/>
        </w:rPr>
      </w:pPr>
    </w:p>
    <w:p w:rsidR="001029AE" w:rsidRDefault="001029AE" w:rsidP="001029AE">
      <w:pPr>
        <w:spacing w:line="235" w:lineRule="auto"/>
        <w:ind w:left="260" w:firstLine="540"/>
        <w:jc w:val="both"/>
        <w:rPr>
          <w:sz w:val="20"/>
          <w:szCs w:val="20"/>
        </w:rPr>
      </w:pPr>
      <w:r>
        <w:rPr>
          <w:sz w:val="28"/>
          <w:szCs w:val="28"/>
        </w:rPr>
        <w:t>2.6. При оказании гражданину медицинской помощи в рамках Программы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</w:t>
      </w:r>
    </w:p>
    <w:p w:rsidR="001029AE" w:rsidRDefault="001029AE" w:rsidP="001029AE">
      <w:pPr>
        <w:spacing w:line="17" w:lineRule="exact"/>
        <w:jc w:val="both"/>
        <w:rPr>
          <w:sz w:val="20"/>
          <w:szCs w:val="20"/>
        </w:rPr>
      </w:pPr>
    </w:p>
    <w:p w:rsidR="001029AE" w:rsidRDefault="001029AE" w:rsidP="001029AE">
      <w:pPr>
        <w:numPr>
          <w:ilvl w:val="0"/>
          <w:numId w:val="7"/>
        </w:numPr>
        <w:tabs>
          <w:tab w:val="left" w:pos="728"/>
        </w:tabs>
        <w:spacing w:line="232" w:lineRule="auto"/>
        <w:ind w:left="260" w:firstLine="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устанавливаемом уполномоченным федеральным органом исполнительной власти.</w:t>
      </w:r>
    </w:p>
    <w:p w:rsidR="001029AE" w:rsidRDefault="001029AE" w:rsidP="001029AE">
      <w:pPr>
        <w:spacing w:line="15" w:lineRule="exact"/>
        <w:jc w:val="both"/>
        <w:rPr>
          <w:sz w:val="28"/>
          <w:szCs w:val="28"/>
        </w:rPr>
      </w:pPr>
    </w:p>
    <w:p w:rsidR="001029AE" w:rsidRDefault="001029AE" w:rsidP="001029AE">
      <w:pPr>
        <w:spacing w:line="235" w:lineRule="auto"/>
        <w:ind w:left="2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осуществляемой ею</w:t>
      </w:r>
    </w:p>
    <w:p w:rsidR="001029AE" w:rsidRDefault="001029AE" w:rsidP="001029AE">
      <w:pPr>
        <w:spacing w:line="3" w:lineRule="exact"/>
        <w:jc w:val="both"/>
        <w:rPr>
          <w:sz w:val="20"/>
          <w:szCs w:val="20"/>
        </w:rPr>
      </w:pPr>
    </w:p>
    <w:p w:rsidR="001029AE" w:rsidRDefault="001029AE" w:rsidP="001029AE">
      <w:pPr>
        <w:tabs>
          <w:tab w:val="left" w:pos="2140"/>
          <w:tab w:val="left" w:pos="4040"/>
          <w:tab w:val="left" w:pos="4480"/>
          <w:tab w:val="left" w:pos="4920"/>
          <w:tab w:val="left" w:pos="6100"/>
          <w:tab w:val="left" w:pos="6680"/>
          <w:tab w:val="left" w:pos="7800"/>
          <w:tab w:val="left" w:pos="8400"/>
        </w:tabs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медицинской</w:t>
      </w:r>
      <w:r>
        <w:rPr>
          <w:sz w:val="28"/>
          <w:szCs w:val="28"/>
        </w:rPr>
        <w:tab/>
        <w:t>деятельности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о</w:t>
      </w:r>
      <w:r>
        <w:rPr>
          <w:sz w:val="28"/>
          <w:szCs w:val="28"/>
        </w:rPr>
        <w:tab/>
        <w:t>врачах,</w:t>
      </w:r>
      <w:r>
        <w:rPr>
          <w:sz w:val="28"/>
          <w:szCs w:val="28"/>
        </w:rPr>
        <w:tab/>
        <w:t>об</w:t>
      </w:r>
      <w:r>
        <w:rPr>
          <w:sz w:val="28"/>
          <w:szCs w:val="28"/>
        </w:rPr>
        <w:tab/>
        <w:t>уровне</w:t>
      </w:r>
      <w:r>
        <w:rPr>
          <w:sz w:val="28"/>
          <w:szCs w:val="28"/>
        </w:rPr>
        <w:tab/>
        <w:t>их</w:t>
      </w:r>
      <w:r>
        <w:rPr>
          <w:sz w:val="20"/>
          <w:szCs w:val="20"/>
        </w:rPr>
        <w:tab/>
      </w:r>
      <w:r>
        <w:rPr>
          <w:sz w:val="27"/>
          <w:szCs w:val="27"/>
        </w:rPr>
        <w:t>образования</w:t>
      </w:r>
    </w:p>
    <w:p w:rsidR="001029AE" w:rsidRDefault="001029AE" w:rsidP="001029AE">
      <w:pPr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и квалификации.</w:t>
      </w:r>
    </w:p>
    <w:p w:rsidR="001029AE" w:rsidRDefault="001029AE" w:rsidP="001029AE">
      <w:pPr>
        <w:tabs>
          <w:tab w:val="left" w:pos="1660"/>
          <w:tab w:val="left" w:pos="2720"/>
          <w:tab w:val="left" w:pos="3620"/>
          <w:tab w:val="left" w:pos="4020"/>
          <w:tab w:val="left" w:pos="5860"/>
          <w:tab w:val="left" w:pos="7620"/>
        </w:tabs>
        <w:ind w:left="800"/>
        <w:jc w:val="both"/>
        <w:rPr>
          <w:sz w:val="20"/>
          <w:szCs w:val="20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  <w:t>Выбор</w:t>
      </w:r>
      <w:r>
        <w:rPr>
          <w:sz w:val="28"/>
          <w:szCs w:val="28"/>
        </w:rPr>
        <w:tab/>
        <w:t>врача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медицинской</w:t>
      </w:r>
      <w:r>
        <w:rPr>
          <w:sz w:val="28"/>
          <w:szCs w:val="28"/>
        </w:rPr>
        <w:tab/>
        <w:t>организации</w:t>
      </w:r>
      <w:r>
        <w:rPr>
          <w:sz w:val="28"/>
          <w:szCs w:val="28"/>
        </w:rPr>
        <w:tab/>
        <w:t>военнослужащими</w:t>
      </w:r>
    </w:p>
    <w:p w:rsidR="001029AE" w:rsidRDefault="001029AE" w:rsidP="001029AE">
      <w:pPr>
        <w:spacing w:line="13" w:lineRule="exact"/>
        <w:jc w:val="both"/>
        <w:rPr>
          <w:sz w:val="20"/>
          <w:szCs w:val="20"/>
        </w:rPr>
      </w:pPr>
    </w:p>
    <w:p w:rsidR="001029AE" w:rsidRDefault="001029AE" w:rsidP="001029AE">
      <w:pPr>
        <w:numPr>
          <w:ilvl w:val="0"/>
          <w:numId w:val="8"/>
        </w:numPr>
        <w:tabs>
          <w:tab w:val="left" w:pos="507"/>
        </w:tabs>
        <w:spacing w:line="232" w:lineRule="auto"/>
        <w:ind w:left="260" w:firstLine="2"/>
        <w:jc w:val="both"/>
        <w:rPr>
          <w:sz w:val="28"/>
          <w:szCs w:val="28"/>
        </w:rPr>
      </w:pPr>
      <w:r>
        <w:rPr>
          <w:sz w:val="28"/>
          <w:szCs w:val="28"/>
        </w:rPr>
        <w:t>лицами, приравненными по медицинскому обеспечению к военнослужащим, гражданами, проходящими альтернативную гражданскую службу, гражданами,</w:t>
      </w:r>
    </w:p>
    <w:p w:rsidR="001029AE" w:rsidRDefault="001029AE" w:rsidP="001029AE">
      <w:pPr>
        <w:spacing w:line="2" w:lineRule="exact"/>
        <w:jc w:val="both"/>
        <w:rPr>
          <w:sz w:val="20"/>
          <w:szCs w:val="20"/>
        </w:rPr>
      </w:pPr>
    </w:p>
    <w:p w:rsidR="001029AE" w:rsidRDefault="001029AE" w:rsidP="001029AE">
      <w:pPr>
        <w:tabs>
          <w:tab w:val="left" w:pos="2340"/>
          <w:tab w:val="left" w:pos="3740"/>
          <w:tab w:val="left" w:pos="4420"/>
          <w:tab w:val="left" w:pos="5860"/>
          <w:tab w:val="left" w:pos="7140"/>
          <w:tab w:val="left" w:pos="7980"/>
        </w:tabs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подлежащими</w:t>
      </w:r>
      <w:r>
        <w:rPr>
          <w:sz w:val="20"/>
          <w:szCs w:val="20"/>
        </w:rPr>
        <w:tab/>
      </w:r>
      <w:r>
        <w:rPr>
          <w:sz w:val="28"/>
          <w:szCs w:val="28"/>
        </w:rPr>
        <w:t>призыву</w:t>
      </w:r>
      <w:r>
        <w:rPr>
          <w:sz w:val="20"/>
          <w:szCs w:val="20"/>
        </w:rPr>
        <w:tab/>
      </w:r>
      <w:r>
        <w:rPr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sz w:val="28"/>
          <w:szCs w:val="28"/>
        </w:rPr>
        <w:t>военную</w:t>
      </w:r>
      <w:r>
        <w:rPr>
          <w:sz w:val="20"/>
          <w:szCs w:val="20"/>
        </w:rPr>
        <w:tab/>
      </w:r>
      <w:r>
        <w:rPr>
          <w:sz w:val="28"/>
          <w:szCs w:val="28"/>
        </w:rPr>
        <w:t>службу</w:t>
      </w:r>
      <w:r>
        <w:rPr>
          <w:sz w:val="20"/>
          <w:szCs w:val="20"/>
        </w:rPr>
        <w:tab/>
      </w:r>
      <w:r>
        <w:rPr>
          <w:sz w:val="28"/>
          <w:szCs w:val="28"/>
        </w:rPr>
        <w:t>или</w:t>
      </w:r>
      <w:r>
        <w:rPr>
          <w:sz w:val="20"/>
          <w:szCs w:val="20"/>
        </w:rPr>
        <w:tab/>
      </w:r>
      <w:r>
        <w:rPr>
          <w:sz w:val="27"/>
          <w:szCs w:val="27"/>
        </w:rPr>
        <w:t>направляемыми</w:t>
      </w:r>
    </w:p>
    <w:p w:rsidR="001029AE" w:rsidRDefault="001029AE" w:rsidP="001029AE">
      <w:pPr>
        <w:spacing w:line="13" w:lineRule="exact"/>
        <w:jc w:val="both"/>
        <w:rPr>
          <w:sz w:val="20"/>
          <w:szCs w:val="20"/>
        </w:rPr>
      </w:pPr>
    </w:p>
    <w:p w:rsidR="001029AE" w:rsidRPr="001029AE" w:rsidRDefault="001029AE" w:rsidP="001029AE">
      <w:pPr>
        <w:spacing w:line="237" w:lineRule="auto"/>
        <w:ind w:left="260"/>
        <w:jc w:val="both"/>
        <w:rPr>
          <w:sz w:val="20"/>
          <w:szCs w:val="20"/>
        </w:rPr>
        <w:sectPr w:rsidR="001029AE" w:rsidRPr="001029AE" w:rsidSect="001029AE">
          <w:pgSz w:w="11900" w:h="16838"/>
          <w:pgMar w:top="284" w:right="567" w:bottom="567" w:left="1134" w:header="0" w:footer="0" w:gutter="0"/>
          <w:cols w:space="720"/>
        </w:sectPr>
      </w:pPr>
      <w:proofErr w:type="gramStart"/>
      <w:r>
        <w:rPr>
          <w:sz w:val="28"/>
          <w:szCs w:val="28"/>
        </w:rPr>
        <w:t>на альтернативную гражданскую службу, и гражданами, поступающими на военную службу по контракту или приравненную к ней службу, осуществляется с учетом особенностей оказания медицинской помощи, установленных статьей 25 Федерального закона от 21.11.2011 № 323-ФЗ "Об основах охраны здоровья граждан в Российской Федерации" (с последующими изменениями), а также с учетом особенностей, установленных Федеральным законом от 28.03.1998 года № 53-ФЗ "О воинской обязанности и военной</w:t>
      </w:r>
      <w:proofErr w:type="gramEnd"/>
      <w:r>
        <w:rPr>
          <w:sz w:val="28"/>
          <w:szCs w:val="28"/>
        </w:rPr>
        <w:t xml:space="preserve"> службе" (с последующими изменениями).</w:t>
      </w:r>
    </w:p>
    <w:p w:rsidR="001029AE" w:rsidRPr="001029AE" w:rsidRDefault="001029AE" w:rsidP="001029AE">
      <w:pPr>
        <w:rPr>
          <w:sz w:val="28"/>
          <w:szCs w:val="28"/>
        </w:rPr>
        <w:sectPr w:rsidR="001029AE" w:rsidRPr="001029AE" w:rsidSect="000726B8">
          <w:pgSz w:w="11900" w:h="16838"/>
          <w:pgMar w:top="567" w:right="567" w:bottom="567" w:left="1134" w:header="0" w:footer="0" w:gutter="0"/>
          <w:cols w:space="720"/>
        </w:sectPr>
      </w:pPr>
      <w:bookmarkStart w:id="0" w:name="_GoBack"/>
      <w:bookmarkEnd w:id="0"/>
    </w:p>
    <w:p w:rsidR="001029AE" w:rsidRDefault="001029AE" w:rsidP="001029AE">
      <w:pPr>
        <w:spacing w:line="200" w:lineRule="exact"/>
        <w:rPr>
          <w:sz w:val="20"/>
          <w:szCs w:val="20"/>
        </w:rPr>
      </w:pPr>
    </w:p>
    <w:p w:rsidR="001029AE" w:rsidRDefault="001029AE" w:rsidP="001029AE">
      <w:pPr>
        <w:spacing w:line="245" w:lineRule="exact"/>
        <w:rPr>
          <w:sz w:val="20"/>
          <w:szCs w:val="20"/>
        </w:rPr>
      </w:pPr>
      <w:bookmarkStart w:id="1" w:name="page103"/>
      <w:bookmarkEnd w:id="1"/>
    </w:p>
    <w:p w:rsidR="001029AE" w:rsidRDefault="001029AE" w:rsidP="001029AE">
      <w:pPr>
        <w:spacing w:line="232" w:lineRule="auto"/>
        <w:ind w:left="260" w:firstLine="540"/>
        <w:rPr>
          <w:sz w:val="20"/>
          <w:szCs w:val="20"/>
        </w:rPr>
      </w:pPr>
      <w:r>
        <w:rPr>
          <w:sz w:val="28"/>
          <w:szCs w:val="28"/>
        </w:rPr>
        <w:t>5.2.3. Оказание первичной специализированной медико-санитарной помощи осуществляется:</w:t>
      </w:r>
    </w:p>
    <w:p w:rsidR="001029AE" w:rsidRDefault="001029AE" w:rsidP="001029AE">
      <w:pPr>
        <w:spacing w:line="16" w:lineRule="exact"/>
        <w:rPr>
          <w:sz w:val="20"/>
          <w:szCs w:val="20"/>
        </w:rPr>
      </w:pPr>
    </w:p>
    <w:p w:rsidR="001029AE" w:rsidRDefault="001029AE" w:rsidP="001029AE">
      <w:pPr>
        <w:numPr>
          <w:ilvl w:val="0"/>
          <w:numId w:val="5"/>
        </w:numPr>
        <w:tabs>
          <w:tab w:val="left" w:pos="1375"/>
        </w:tabs>
        <w:spacing w:line="235" w:lineRule="auto"/>
        <w:ind w:left="260" w:firstLine="542"/>
        <w:jc w:val="both"/>
        <w:rPr>
          <w:sz w:val="28"/>
          <w:szCs w:val="28"/>
        </w:rPr>
      </w:pPr>
      <w:r>
        <w:rPr>
          <w:sz w:val="28"/>
          <w:szCs w:val="28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1029AE" w:rsidRDefault="001029AE" w:rsidP="001029AE">
      <w:pPr>
        <w:numPr>
          <w:ilvl w:val="0"/>
          <w:numId w:val="5"/>
        </w:numPr>
        <w:tabs>
          <w:tab w:val="left" w:pos="1220"/>
        </w:tabs>
        <w:ind w:left="1220" w:hanging="418"/>
        <w:rPr>
          <w:sz w:val="28"/>
          <w:szCs w:val="28"/>
        </w:rPr>
      </w:pPr>
      <w:r>
        <w:rPr>
          <w:sz w:val="28"/>
          <w:szCs w:val="28"/>
        </w:rPr>
        <w:t xml:space="preserve">в  случае  самостоятельного  обращения  гражданина  в  </w:t>
      </w:r>
      <w:proofErr w:type="gramStart"/>
      <w:r>
        <w:rPr>
          <w:sz w:val="28"/>
          <w:szCs w:val="28"/>
        </w:rPr>
        <w:t>медицинскую</w:t>
      </w:r>
      <w:proofErr w:type="gramEnd"/>
    </w:p>
    <w:p w:rsidR="001029AE" w:rsidRDefault="001029AE" w:rsidP="001029AE">
      <w:pPr>
        <w:tabs>
          <w:tab w:val="left" w:pos="2080"/>
          <w:tab w:val="left" w:pos="2440"/>
          <w:tab w:val="left" w:pos="3080"/>
          <w:tab w:val="left" w:pos="3980"/>
          <w:tab w:val="left" w:pos="5820"/>
          <w:tab w:val="left" w:pos="7400"/>
          <w:tab w:val="left" w:pos="7940"/>
          <w:tab w:val="left" w:pos="8280"/>
        </w:tabs>
        <w:ind w:left="260"/>
        <w:rPr>
          <w:sz w:val="20"/>
          <w:szCs w:val="20"/>
        </w:rPr>
      </w:pPr>
      <w:r>
        <w:rPr>
          <w:sz w:val="28"/>
          <w:szCs w:val="28"/>
        </w:rPr>
        <w:t>организацию,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том</w:t>
      </w:r>
      <w:r>
        <w:rPr>
          <w:sz w:val="28"/>
          <w:szCs w:val="28"/>
        </w:rPr>
        <w:tab/>
        <w:t>числе</w:t>
      </w:r>
      <w:r>
        <w:rPr>
          <w:sz w:val="28"/>
          <w:szCs w:val="28"/>
        </w:rPr>
        <w:tab/>
        <w:t>организацию,</w:t>
      </w:r>
      <w:r>
        <w:rPr>
          <w:sz w:val="28"/>
          <w:szCs w:val="28"/>
        </w:rPr>
        <w:tab/>
        <w:t>выбранную</w:t>
      </w:r>
      <w:r>
        <w:rPr>
          <w:sz w:val="28"/>
          <w:szCs w:val="28"/>
        </w:rPr>
        <w:tab/>
        <w:t>им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соответствии</w:t>
      </w:r>
    </w:p>
    <w:p w:rsidR="001029AE" w:rsidRDefault="001029AE" w:rsidP="001029AE">
      <w:pPr>
        <w:spacing w:line="12" w:lineRule="exact"/>
        <w:rPr>
          <w:sz w:val="20"/>
          <w:szCs w:val="20"/>
        </w:rPr>
      </w:pPr>
    </w:p>
    <w:p w:rsidR="001029AE" w:rsidRDefault="001029AE" w:rsidP="001029AE">
      <w:pPr>
        <w:numPr>
          <w:ilvl w:val="0"/>
          <w:numId w:val="6"/>
        </w:numPr>
        <w:tabs>
          <w:tab w:val="left" w:pos="562"/>
        </w:tabs>
        <w:spacing w:line="232" w:lineRule="auto"/>
        <w:ind w:left="260" w:firstLine="2"/>
        <w:rPr>
          <w:sz w:val="28"/>
          <w:szCs w:val="28"/>
        </w:rPr>
      </w:pPr>
      <w:r>
        <w:rPr>
          <w:sz w:val="28"/>
          <w:szCs w:val="28"/>
        </w:rPr>
        <w:t>подпунктом 5.2.2 пункта 5.2 настоящего раздела Программы, с учетом порядков оказания медицинской помощи.</w:t>
      </w:r>
    </w:p>
    <w:p w:rsidR="001029AE" w:rsidRDefault="001029AE" w:rsidP="001029AE">
      <w:pPr>
        <w:spacing w:line="2" w:lineRule="exact"/>
        <w:rPr>
          <w:sz w:val="20"/>
          <w:szCs w:val="20"/>
        </w:rPr>
      </w:pPr>
    </w:p>
    <w:p w:rsidR="001029AE" w:rsidRDefault="001029AE" w:rsidP="001029AE">
      <w:pPr>
        <w:tabs>
          <w:tab w:val="left" w:pos="1740"/>
          <w:tab w:val="left" w:pos="2540"/>
          <w:tab w:val="left" w:pos="4140"/>
          <w:tab w:val="left" w:pos="6980"/>
          <w:tab w:val="left" w:pos="8900"/>
        </w:tabs>
        <w:ind w:left="800"/>
        <w:rPr>
          <w:sz w:val="20"/>
          <w:szCs w:val="20"/>
        </w:rPr>
      </w:pPr>
      <w:r>
        <w:rPr>
          <w:sz w:val="28"/>
          <w:szCs w:val="28"/>
        </w:rPr>
        <w:t>5.2.4.</w:t>
      </w:r>
      <w:r>
        <w:rPr>
          <w:sz w:val="28"/>
          <w:szCs w:val="28"/>
        </w:rPr>
        <w:tab/>
        <w:t>Для</w:t>
      </w:r>
      <w:r>
        <w:rPr>
          <w:sz w:val="20"/>
          <w:szCs w:val="20"/>
        </w:rPr>
        <w:tab/>
      </w:r>
      <w:r>
        <w:rPr>
          <w:sz w:val="28"/>
          <w:szCs w:val="28"/>
        </w:rPr>
        <w:t>получения</w:t>
      </w:r>
      <w:r>
        <w:rPr>
          <w:sz w:val="20"/>
          <w:szCs w:val="20"/>
        </w:rPr>
        <w:tab/>
      </w:r>
      <w:r>
        <w:rPr>
          <w:sz w:val="28"/>
          <w:szCs w:val="28"/>
        </w:rPr>
        <w:t>специализированной</w:t>
      </w:r>
      <w:r>
        <w:rPr>
          <w:sz w:val="20"/>
          <w:szCs w:val="20"/>
        </w:rPr>
        <w:tab/>
      </w:r>
      <w:r>
        <w:rPr>
          <w:sz w:val="28"/>
          <w:szCs w:val="28"/>
        </w:rPr>
        <w:t>медицинской</w:t>
      </w:r>
      <w:r>
        <w:rPr>
          <w:sz w:val="20"/>
          <w:szCs w:val="20"/>
        </w:rPr>
        <w:tab/>
      </w:r>
      <w:r>
        <w:rPr>
          <w:sz w:val="28"/>
          <w:szCs w:val="28"/>
        </w:rPr>
        <w:t>помощи</w:t>
      </w:r>
    </w:p>
    <w:p w:rsidR="001029AE" w:rsidRDefault="001029AE" w:rsidP="001029AE">
      <w:pPr>
        <w:spacing w:line="16" w:lineRule="exact"/>
        <w:rPr>
          <w:sz w:val="20"/>
          <w:szCs w:val="20"/>
        </w:rPr>
      </w:pPr>
    </w:p>
    <w:p w:rsidR="001029AE" w:rsidRDefault="001029AE" w:rsidP="001029AE">
      <w:pPr>
        <w:spacing w:line="237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в плановой форме выбор медицинской организации осуществляется по направлению лечащего врача.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1029AE" w:rsidRDefault="001029AE" w:rsidP="001029AE">
      <w:pPr>
        <w:spacing w:line="21" w:lineRule="exact"/>
        <w:rPr>
          <w:sz w:val="20"/>
          <w:szCs w:val="20"/>
        </w:rPr>
      </w:pPr>
    </w:p>
    <w:p w:rsidR="001029AE" w:rsidRDefault="001029AE" w:rsidP="001029AE">
      <w:pPr>
        <w:spacing w:line="235" w:lineRule="auto"/>
        <w:ind w:left="260" w:firstLine="540"/>
        <w:jc w:val="both"/>
        <w:rPr>
          <w:sz w:val="20"/>
          <w:szCs w:val="20"/>
        </w:rPr>
      </w:pPr>
      <w:r>
        <w:rPr>
          <w:sz w:val="28"/>
          <w:szCs w:val="28"/>
        </w:rPr>
        <w:t>5.2.5.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1029AE" w:rsidRDefault="001029AE" w:rsidP="001029AE">
      <w:pPr>
        <w:spacing w:line="15" w:lineRule="exact"/>
        <w:rPr>
          <w:sz w:val="20"/>
          <w:szCs w:val="20"/>
        </w:rPr>
      </w:pPr>
    </w:p>
    <w:p w:rsidR="001029AE" w:rsidRDefault="001029AE" w:rsidP="001029AE">
      <w:pPr>
        <w:spacing w:line="235" w:lineRule="auto"/>
        <w:ind w:left="260" w:firstLine="540"/>
        <w:jc w:val="both"/>
        <w:rPr>
          <w:sz w:val="20"/>
          <w:szCs w:val="20"/>
        </w:rPr>
      </w:pPr>
      <w:r>
        <w:rPr>
          <w:sz w:val="28"/>
          <w:szCs w:val="28"/>
        </w:rPr>
        <w:t>5.2.6. При оказании гражданину медицинской помощи в рамках Программы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</w:t>
      </w:r>
    </w:p>
    <w:p w:rsidR="001029AE" w:rsidRDefault="001029AE" w:rsidP="001029AE">
      <w:pPr>
        <w:spacing w:line="17" w:lineRule="exact"/>
        <w:rPr>
          <w:sz w:val="20"/>
          <w:szCs w:val="20"/>
        </w:rPr>
      </w:pPr>
    </w:p>
    <w:p w:rsidR="001029AE" w:rsidRDefault="001029AE" w:rsidP="001029AE">
      <w:pPr>
        <w:numPr>
          <w:ilvl w:val="0"/>
          <w:numId w:val="7"/>
        </w:numPr>
        <w:tabs>
          <w:tab w:val="left" w:pos="728"/>
        </w:tabs>
        <w:spacing w:line="232" w:lineRule="auto"/>
        <w:ind w:left="260" w:firstLine="2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устанавливаемом уполномоченным федеральным органом исполнительной власти.</w:t>
      </w:r>
    </w:p>
    <w:p w:rsidR="001029AE" w:rsidRDefault="001029AE" w:rsidP="001029AE">
      <w:pPr>
        <w:spacing w:line="15" w:lineRule="exact"/>
        <w:rPr>
          <w:sz w:val="28"/>
          <w:szCs w:val="28"/>
        </w:rPr>
      </w:pPr>
    </w:p>
    <w:p w:rsidR="001029AE" w:rsidRDefault="001029AE" w:rsidP="001029AE">
      <w:pPr>
        <w:spacing w:line="235" w:lineRule="auto"/>
        <w:ind w:left="2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осуществляемой ею</w:t>
      </w:r>
    </w:p>
    <w:p w:rsidR="001029AE" w:rsidRDefault="001029AE" w:rsidP="001029AE">
      <w:pPr>
        <w:spacing w:line="3" w:lineRule="exact"/>
        <w:rPr>
          <w:sz w:val="20"/>
          <w:szCs w:val="20"/>
        </w:rPr>
      </w:pPr>
    </w:p>
    <w:p w:rsidR="001029AE" w:rsidRDefault="001029AE" w:rsidP="001029AE">
      <w:pPr>
        <w:tabs>
          <w:tab w:val="left" w:pos="2140"/>
          <w:tab w:val="left" w:pos="4040"/>
          <w:tab w:val="left" w:pos="4480"/>
          <w:tab w:val="left" w:pos="4920"/>
          <w:tab w:val="left" w:pos="6100"/>
          <w:tab w:val="left" w:pos="6680"/>
          <w:tab w:val="left" w:pos="7800"/>
          <w:tab w:val="left" w:pos="8400"/>
        </w:tabs>
        <w:ind w:left="260"/>
        <w:rPr>
          <w:sz w:val="20"/>
          <w:szCs w:val="20"/>
        </w:rPr>
      </w:pPr>
      <w:r>
        <w:rPr>
          <w:sz w:val="28"/>
          <w:szCs w:val="28"/>
        </w:rPr>
        <w:t>медицинской</w:t>
      </w:r>
      <w:r>
        <w:rPr>
          <w:sz w:val="28"/>
          <w:szCs w:val="28"/>
        </w:rPr>
        <w:tab/>
        <w:t>деятельности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о</w:t>
      </w:r>
      <w:r>
        <w:rPr>
          <w:sz w:val="28"/>
          <w:szCs w:val="28"/>
        </w:rPr>
        <w:tab/>
        <w:t>врачах,</w:t>
      </w:r>
      <w:r>
        <w:rPr>
          <w:sz w:val="28"/>
          <w:szCs w:val="28"/>
        </w:rPr>
        <w:tab/>
        <w:t>об</w:t>
      </w:r>
      <w:r>
        <w:rPr>
          <w:sz w:val="28"/>
          <w:szCs w:val="28"/>
        </w:rPr>
        <w:tab/>
        <w:t>уровне</w:t>
      </w:r>
      <w:r>
        <w:rPr>
          <w:sz w:val="28"/>
          <w:szCs w:val="28"/>
        </w:rPr>
        <w:tab/>
        <w:t>их</w:t>
      </w:r>
      <w:r>
        <w:rPr>
          <w:sz w:val="20"/>
          <w:szCs w:val="20"/>
        </w:rPr>
        <w:tab/>
      </w:r>
      <w:r>
        <w:rPr>
          <w:sz w:val="27"/>
          <w:szCs w:val="27"/>
        </w:rPr>
        <w:t>образования</w:t>
      </w:r>
    </w:p>
    <w:p w:rsidR="001029AE" w:rsidRDefault="001029AE" w:rsidP="001029AE">
      <w:pPr>
        <w:ind w:left="260"/>
        <w:rPr>
          <w:sz w:val="20"/>
          <w:szCs w:val="20"/>
        </w:rPr>
      </w:pPr>
      <w:r>
        <w:rPr>
          <w:sz w:val="28"/>
          <w:szCs w:val="28"/>
        </w:rPr>
        <w:t>и квалификации.</w:t>
      </w:r>
    </w:p>
    <w:p w:rsidR="001029AE" w:rsidRDefault="001029AE" w:rsidP="001029AE">
      <w:pPr>
        <w:tabs>
          <w:tab w:val="left" w:pos="1660"/>
          <w:tab w:val="left" w:pos="2720"/>
          <w:tab w:val="left" w:pos="3620"/>
          <w:tab w:val="left" w:pos="4020"/>
          <w:tab w:val="left" w:pos="5860"/>
          <w:tab w:val="left" w:pos="7620"/>
        </w:tabs>
        <w:ind w:left="800"/>
        <w:rPr>
          <w:sz w:val="20"/>
          <w:szCs w:val="20"/>
        </w:rPr>
      </w:pPr>
      <w:r>
        <w:rPr>
          <w:sz w:val="28"/>
          <w:szCs w:val="28"/>
        </w:rPr>
        <w:t>5.2.8.</w:t>
      </w:r>
      <w:r>
        <w:rPr>
          <w:sz w:val="28"/>
          <w:szCs w:val="28"/>
        </w:rPr>
        <w:tab/>
        <w:t>Выбор</w:t>
      </w:r>
      <w:r>
        <w:rPr>
          <w:sz w:val="28"/>
          <w:szCs w:val="28"/>
        </w:rPr>
        <w:tab/>
        <w:t>врача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медицинской</w:t>
      </w:r>
      <w:r>
        <w:rPr>
          <w:sz w:val="28"/>
          <w:szCs w:val="28"/>
        </w:rPr>
        <w:tab/>
        <w:t>организации</w:t>
      </w:r>
      <w:r>
        <w:rPr>
          <w:sz w:val="28"/>
          <w:szCs w:val="28"/>
        </w:rPr>
        <w:tab/>
        <w:t>военнослужащими</w:t>
      </w:r>
    </w:p>
    <w:p w:rsidR="001029AE" w:rsidRDefault="001029AE" w:rsidP="001029AE">
      <w:pPr>
        <w:spacing w:line="13" w:lineRule="exact"/>
        <w:rPr>
          <w:sz w:val="20"/>
          <w:szCs w:val="20"/>
        </w:rPr>
      </w:pPr>
    </w:p>
    <w:p w:rsidR="001029AE" w:rsidRDefault="001029AE" w:rsidP="001029AE">
      <w:pPr>
        <w:numPr>
          <w:ilvl w:val="0"/>
          <w:numId w:val="8"/>
        </w:numPr>
        <w:tabs>
          <w:tab w:val="left" w:pos="507"/>
        </w:tabs>
        <w:spacing w:line="232" w:lineRule="auto"/>
        <w:ind w:left="260" w:firstLine="2"/>
        <w:jc w:val="both"/>
        <w:rPr>
          <w:sz w:val="28"/>
          <w:szCs w:val="28"/>
        </w:rPr>
      </w:pPr>
      <w:r>
        <w:rPr>
          <w:sz w:val="28"/>
          <w:szCs w:val="28"/>
        </w:rPr>
        <w:t>лицами, приравненными по медицинскому обеспечению к военнослужащим, гражданами, проходящими альтернативную гражданскую службу, гражданами,</w:t>
      </w:r>
    </w:p>
    <w:p w:rsidR="001029AE" w:rsidRDefault="001029AE" w:rsidP="001029AE">
      <w:pPr>
        <w:spacing w:line="2" w:lineRule="exact"/>
        <w:rPr>
          <w:sz w:val="20"/>
          <w:szCs w:val="20"/>
        </w:rPr>
      </w:pPr>
    </w:p>
    <w:p w:rsidR="001029AE" w:rsidRDefault="001029AE" w:rsidP="001029AE">
      <w:pPr>
        <w:tabs>
          <w:tab w:val="left" w:pos="2340"/>
          <w:tab w:val="left" w:pos="3740"/>
          <w:tab w:val="left" w:pos="4420"/>
          <w:tab w:val="left" w:pos="5860"/>
          <w:tab w:val="left" w:pos="7140"/>
          <w:tab w:val="left" w:pos="7980"/>
        </w:tabs>
        <w:ind w:left="260"/>
        <w:rPr>
          <w:sz w:val="20"/>
          <w:szCs w:val="20"/>
        </w:rPr>
      </w:pPr>
      <w:r>
        <w:rPr>
          <w:sz w:val="28"/>
          <w:szCs w:val="28"/>
        </w:rPr>
        <w:t>подлежащими</w:t>
      </w:r>
      <w:r>
        <w:rPr>
          <w:sz w:val="20"/>
          <w:szCs w:val="20"/>
        </w:rPr>
        <w:tab/>
      </w:r>
      <w:r>
        <w:rPr>
          <w:sz w:val="28"/>
          <w:szCs w:val="28"/>
        </w:rPr>
        <w:t>призыву</w:t>
      </w:r>
      <w:r>
        <w:rPr>
          <w:sz w:val="20"/>
          <w:szCs w:val="20"/>
        </w:rPr>
        <w:tab/>
      </w:r>
      <w:r>
        <w:rPr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sz w:val="28"/>
          <w:szCs w:val="28"/>
        </w:rPr>
        <w:t>военную</w:t>
      </w:r>
      <w:r>
        <w:rPr>
          <w:sz w:val="20"/>
          <w:szCs w:val="20"/>
        </w:rPr>
        <w:tab/>
      </w:r>
      <w:r>
        <w:rPr>
          <w:sz w:val="28"/>
          <w:szCs w:val="28"/>
        </w:rPr>
        <w:t>службу</w:t>
      </w:r>
      <w:r>
        <w:rPr>
          <w:sz w:val="20"/>
          <w:szCs w:val="20"/>
        </w:rPr>
        <w:tab/>
      </w:r>
      <w:r>
        <w:rPr>
          <w:sz w:val="28"/>
          <w:szCs w:val="28"/>
        </w:rPr>
        <w:t>или</w:t>
      </w:r>
      <w:r>
        <w:rPr>
          <w:sz w:val="20"/>
          <w:szCs w:val="20"/>
        </w:rPr>
        <w:tab/>
      </w:r>
      <w:r>
        <w:rPr>
          <w:sz w:val="27"/>
          <w:szCs w:val="27"/>
        </w:rPr>
        <w:t>направляемыми</w:t>
      </w:r>
    </w:p>
    <w:p w:rsidR="001029AE" w:rsidRDefault="001029AE" w:rsidP="001029AE">
      <w:pPr>
        <w:spacing w:line="13" w:lineRule="exact"/>
        <w:rPr>
          <w:sz w:val="20"/>
          <w:szCs w:val="20"/>
        </w:rPr>
      </w:pPr>
    </w:p>
    <w:p w:rsidR="001029AE" w:rsidRDefault="001029AE" w:rsidP="001029AE">
      <w:pPr>
        <w:spacing w:line="237" w:lineRule="auto"/>
        <w:ind w:left="260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на альтернативную гражданскую службу, и гражданами, поступающими на военную службу по контракту или приравненную к ней службу, осуществляется с учетом особенностей оказания медицинской помощи, установленных статьей 25 Федерального закона от 21.11.2011 № 323-ФЗ "Об основах охраны здоровья граждан в Российской Федерации" (с последующими изменениями), а также с учетом особенностей, установленных Федеральным законом от 28.03.1998 года № 53-ФЗ "О воинской обязанности и военной</w:t>
      </w:r>
      <w:proofErr w:type="gramEnd"/>
      <w:r>
        <w:rPr>
          <w:sz w:val="28"/>
          <w:szCs w:val="28"/>
        </w:rPr>
        <w:t xml:space="preserve"> службе" (с последующими изменениями).</w:t>
      </w:r>
    </w:p>
    <w:p w:rsidR="001029AE" w:rsidRDefault="001029AE" w:rsidP="001029AE">
      <w:pPr>
        <w:sectPr w:rsidR="001029AE">
          <w:pgSz w:w="11900" w:h="16838"/>
          <w:pgMar w:top="700" w:right="564" w:bottom="0" w:left="1440" w:header="0" w:footer="0" w:gutter="0"/>
          <w:cols w:space="720"/>
        </w:sectPr>
      </w:pPr>
    </w:p>
    <w:p w:rsidR="001029AE" w:rsidRDefault="001029AE" w:rsidP="001029AE">
      <w:pPr>
        <w:spacing w:line="200" w:lineRule="exact"/>
        <w:rPr>
          <w:sz w:val="20"/>
          <w:szCs w:val="20"/>
        </w:rPr>
      </w:pPr>
    </w:p>
    <w:p w:rsidR="001029AE" w:rsidRDefault="001029AE" w:rsidP="001029AE">
      <w:pPr>
        <w:spacing w:line="280" w:lineRule="exact"/>
        <w:rPr>
          <w:sz w:val="20"/>
          <w:szCs w:val="20"/>
        </w:rPr>
      </w:pPr>
    </w:p>
    <w:p w:rsidR="001029AE" w:rsidRDefault="001029AE" w:rsidP="001029AE"/>
    <w:p w:rsidR="001029AE" w:rsidRDefault="001029AE" w:rsidP="001029AE"/>
    <w:p w:rsidR="007F01C8" w:rsidRPr="001029AE" w:rsidRDefault="007F01C8" w:rsidP="001029AE">
      <w:pPr>
        <w:sectPr w:rsidR="007F01C8" w:rsidRPr="001029AE">
          <w:pgSz w:w="11900" w:h="16841"/>
          <w:pgMar w:top="712" w:right="566" w:bottom="160" w:left="1440" w:header="0" w:footer="0" w:gutter="0"/>
          <w:cols w:space="720"/>
        </w:sectPr>
      </w:pPr>
    </w:p>
    <w:p w:rsidR="007F01C8" w:rsidRDefault="007F01C8" w:rsidP="007F01C8">
      <w:pPr>
        <w:spacing w:line="231" w:lineRule="exact"/>
        <w:rPr>
          <w:sz w:val="20"/>
          <w:szCs w:val="20"/>
        </w:rPr>
      </w:pPr>
    </w:p>
    <w:sectPr w:rsidR="007F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FCFC"/>
    <w:multiLevelType w:val="hybridMultilevel"/>
    <w:tmpl w:val="517C609C"/>
    <w:lvl w:ilvl="0" w:tplc="AD645E3C">
      <w:start w:val="1"/>
      <w:numFmt w:val="bullet"/>
      <w:lvlText w:val="и"/>
      <w:lvlJc w:val="left"/>
      <w:pPr>
        <w:ind w:left="0" w:firstLine="0"/>
      </w:pPr>
    </w:lvl>
    <w:lvl w:ilvl="1" w:tplc="ABBCE6DA">
      <w:numFmt w:val="decimal"/>
      <w:lvlText w:val=""/>
      <w:lvlJc w:val="left"/>
      <w:pPr>
        <w:ind w:left="0" w:firstLine="0"/>
      </w:pPr>
    </w:lvl>
    <w:lvl w:ilvl="2" w:tplc="BE48613A">
      <w:numFmt w:val="decimal"/>
      <w:lvlText w:val=""/>
      <w:lvlJc w:val="left"/>
      <w:pPr>
        <w:ind w:left="0" w:firstLine="0"/>
      </w:pPr>
    </w:lvl>
    <w:lvl w:ilvl="3" w:tplc="713218C6">
      <w:numFmt w:val="decimal"/>
      <w:lvlText w:val=""/>
      <w:lvlJc w:val="left"/>
      <w:pPr>
        <w:ind w:left="0" w:firstLine="0"/>
      </w:pPr>
    </w:lvl>
    <w:lvl w:ilvl="4" w:tplc="BB206366">
      <w:numFmt w:val="decimal"/>
      <w:lvlText w:val=""/>
      <w:lvlJc w:val="left"/>
      <w:pPr>
        <w:ind w:left="0" w:firstLine="0"/>
      </w:pPr>
    </w:lvl>
    <w:lvl w:ilvl="5" w:tplc="B6C079C8">
      <w:numFmt w:val="decimal"/>
      <w:lvlText w:val=""/>
      <w:lvlJc w:val="left"/>
      <w:pPr>
        <w:ind w:left="0" w:firstLine="0"/>
      </w:pPr>
    </w:lvl>
    <w:lvl w:ilvl="6" w:tplc="612C4374">
      <w:numFmt w:val="decimal"/>
      <w:lvlText w:val=""/>
      <w:lvlJc w:val="left"/>
      <w:pPr>
        <w:ind w:left="0" w:firstLine="0"/>
      </w:pPr>
    </w:lvl>
    <w:lvl w:ilvl="7" w:tplc="35DEF2D0">
      <w:numFmt w:val="decimal"/>
      <w:lvlText w:val=""/>
      <w:lvlJc w:val="left"/>
      <w:pPr>
        <w:ind w:left="0" w:firstLine="0"/>
      </w:pPr>
    </w:lvl>
    <w:lvl w:ilvl="8" w:tplc="D206C81E">
      <w:numFmt w:val="decimal"/>
      <w:lvlText w:val=""/>
      <w:lvlJc w:val="left"/>
      <w:pPr>
        <w:ind w:left="0" w:firstLine="0"/>
      </w:pPr>
    </w:lvl>
  </w:abstractNum>
  <w:abstractNum w:abstractNumId="1">
    <w:nsid w:val="17180B0B"/>
    <w:multiLevelType w:val="hybridMultilevel"/>
    <w:tmpl w:val="926A50C4"/>
    <w:lvl w:ilvl="0" w:tplc="C1849B62">
      <w:start w:val="1"/>
      <w:numFmt w:val="bullet"/>
      <w:lvlText w:val="и"/>
      <w:lvlJc w:val="left"/>
      <w:pPr>
        <w:ind w:left="0" w:firstLine="0"/>
      </w:pPr>
    </w:lvl>
    <w:lvl w:ilvl="1" w:tplc="8D742134">
      <w:numFmt w:val="decimal"/>
      <w:lvlText w:val=""/>
      <w:lvlJc w:val="left"/>
      <w:pPr>
        <w:ind w:left="0" w:firstLine="0"/>
      </w:pPr>
    </w:lvl>
    <w:lvl w:ilvl="2" w:tplc="11BA8DFC">
      <w:numFmt w:val="decimal"/>
      <w:lvlText w:val=""/>
      <w:lvlJc w:val="left"/>
      <w:pPr>
        <w:ind w:left="0" w:firstLine="0"/>
      </w:pPr>
    </w:lvl>
    <w:lvl w:ilvl="3" w:tplc="A9E435FA">
      <w:numFmt w:val="decimal"/>
      <w:lvlText w:val=""/>
      <w:lvlJc w:val="left"/>
      <w:pPr>
        <w:ind w:left="0" w:firstLine="0"/>
      </w:pPr>
    </w:lvl>
    <w:lvl w:ilvl="4" w:tplc="126C113C">
      <w:numFmt w:val="decimal"/>
      <w:lvlText w:val=""/>
      <w:lvlJc w:val="left"/>
      <w:pPr>
        <w:ind w:left="0" w:firstLine="0"/>
      </w:pPr>
    </w:lvl>
    <w:lvl w:ilvl="5" w:tplc="AD9E294E">
      <w:numFmt w:val="decimal"/>
      <w:lvlText w:val=""/>
      <w:lvlJc w:val="left"/>
      <w:pPr>
        <w:ind w:left="0" w:firstLine="0"/>
      </w:pPr>
    </w:lvl>
    <w:lvl w:ilvl="6" w:tplc="FC9E04B0">
      <w:numFmt w:val="decimal"/>
      <w:lvlText w:val=""/>
      <w:lvlJc w:val="left"/>
      <w:pPr>
        <w:ind w:left="0" w:firstLine="0"/>
      </w:pPr>
    </w:lvl>
    <w:lvl w:ilvl="7" w:tplc="39503A20">
      <w:numFmt w:val="decimal"/>
      <w:lvlText w:val=""/>
      <w:lvlJc w:val="left"/>
      <w:pPr>
        <w:ind w:left="0" w:firstLine="0"/>
      </w:pPr>
    </w:lvl>
    <w:lvl w:ilvl="8" w:tplc="4EE87CD8">
      <w:numFmt w:val="decimal"/>
      <w:lvlText w:val=""/>
      <w:lvlJc w:val="left"/>
      <w:pPr>
        <w:ind w:left="0" w:firstLine="0"/>
      </w:pPr>
    </w:lvl>
  </w:abstractNum>
  <w:abstractNum w:abstractNumId="2">
    <w:nsid w:val="1D91467C"/>
    <w:multiLevelType w:val="hybridMultilevel"/>
    <w:tmpl w:val="6C22F6E2"/>
    <w:lvl w:ilvl="0" w:tplc="D2020F78">
      <w:start w:val="1"/>
      <w:numFmt w:val="decimal"/>
      <w:lvlText w:val="%1)"/>
      <w:lvlJc w:val="left"/>
      <w:pPr>
        <w:ind w:left="0" w:firstLine="0"/>
      </w:pPr>
    </w:lvl>
    <w:lvl w:ilvl="1" w:tplc="C0366DE6">
      <w:numFmt w:val="decimal"/>
      <w:lvlText w:val=""/>
      <w:lvlJc w:val="left"/>
      <w:pPr>
        <w:ind w:left="0" w:firstLine="0"/>
      </w:pPr>
    </w:lvl>
    <w:lvl w:ilvl="2" w:tplc="9C7A606C">
      <w:numFmt w:val="decimal"/>
      <w:lvlText w:val=""/>
      <w:lvlJc w:val="left"/>
      <w:pPr>
        <w:ind w:left="0" w:firstLine="0"/>
      </w:pPr>
    </w:lvl>
    <w:lvl w:ilvl="3" w:tplc="7C26314A">
      <w:numFmt w:val="decimal"/>
      <w:lvlText w:val=""/>
      <w:lvlJc w:val="left"/>
      <w:pPr>
        <w:ind w:left="0" w:firstLine="0"/>
      </w:pPr>
    </w:lvl>
    <w:lvl w:ilvl="4" w:tplc="555AB11C">
      <w:numFmt w:val="decimal"/>
      <w:lvlText w:val=""/>
      <w:lvlJc w:val="left"/>
      <w:pPr>
        <w:ind w:left="0" w:firstLine="0"/>
      </w:pPr>
    </w:lvl>
    <w:lvl w:ilvl="5" w:tplc="013841DA">
      <w:numFmt w:val="decimal"/>
      <w:lvlText w:val=""/>
      <w:lvlJc w:val="left"/>
      <w:pPr>
        <w:ind w:left="0" w:firstLine="0"/>
      </w:pPr>
    </w:lvl>
    <w:lvl w:ilvl="6" w:tplc="D78EE384">
      <w:numFmt w:val="decimal"/>
      <w:lvlText w:val=""/>
      <w:lvlJc w:val="left"/>
      <w:pPr>
        <w:ind w:left="0" w:firstLine="0"/>
      </w:pPr>
    </w:lvl>
    <w:lvl w:ilvl="7" w:tplc="03344978">
      <w:numFmt w:val="decimal"/>
      <w:lvlText w:val=""/>
      <w:lvlJc w:val="left"/>
      <w:pPr>
        <w:ind w:left="0" w:firstLine="0"/>
      </w:pPr>
    </w:lvl>
    <w:lvl w:ilvl="8" w:tplc="DE3AD984">
      <w:numFmt w:val="decimal"/>
      <w:lvlText w:val=""/>
      <w:lvlJc w:val="left"/>
      <w:pPr>
        <w:ind w:left="0" w:firstLine="0"/>
      </w:pPr>
    </w:lvl>
  </w:abstractNum>
  <w:abstractNum w:abstractNumId="3">
    <w:nsid w:val="25413BEC"/>
    <w:multiLevelType w:val="hybridMultilevel"/>
    <w:tmpl w:val="B2C47CF8"/>
    <w:lvl w:ilvl="0" w:tplc="9394269C">
      <w:start w:val="1"/>
      <w:numFmt w:val="bullet"/>
      <w:lvlText w:val="к"/>
      <w:lvlJc w:val="left"/>
      <w:pPr>
        <w:ind w:left="0" w:firstLine="0"/>
      </w:pPr>
    </w:lvl>
    <w:lvl w:ilvl="1" w:tplc="72B407B0">
      <w:numFmt w:val="decimal"/>
      <w:lvlText w:val=""/>
      <w:lvlJc w:val="left"/>
      <w:pPr>
        <w:ind w:left="0" w:firstLine="0"/>
      </w:pPr>
    </w:lvl>
    <w:lvl w:ilvl="2" w:tplc="5F1E9BE8">
      <w:numFmt w:val="decimal"/>
      <w:lvlText w:val=""/>
      <w:lvlJc w:val="left"/>
      <w:pPr>
        <w:ind w:left="0" w:firstLine="0"/>
      </w:pPr>
    </w:lvl>
    <w:lvl w:ilvl="3" w:tplc="BB0AF396">
      <w:numFmt w:val="decimal"/>
      <w:lvlText w:val=""/>
      <w:lvlJc w:val="left"/>
      <w:pPr>
        <w:ind w:left="0" w:firstLine="0"/>
      </w:pPr>
    </w:lvl>
    <w:lvl w:ilvl="4" w:tplc="78CA5F1C">
      <w:numFmt w:val="decimal"/>
      <w:lvlText w:val=""/>
      <w:lvlJc w:val="left"/>
      <w:pPr>
        <w:ind w:left="0" w:firstLine="0"/>
      </w:pPr>
    </w:lvl>
    <w:lvl w:ilvl="5" w:tplc="11CAD768">
      <w:numFmt w:val="decimal"/>
      <w:lvlText w:val=""/>
      <w:lvlJc w:val="left"/>
      <w:pPr>
        <w:ind w:left="0" w:firstLine="0"/>
      </w:pPr>
    </w:lvl>
    <w:lvl w:ilvl="6" w:tplc="5BE601E6">
      <w:numFmt w:val="decimal"/>
      <w:lvlText w:val=""/>
      <w:lvlJc w:val="left"/>
      <w:pPr>
        <w:ind w:left="0" w:firstLine="0"/>
      </w:pPr>
    </w:lvl>
    <w:lvl w:ilvl="7" w:tplc="5540CFF8">
      <w:numFmt w:val="decimal"/>
      <w:lvlText w:val=""/>
      <w:lvlJc w:val="left"/>
      <w:pPr>
        <w:ind w:left="0" w:firstLine="0"/>
      </w:pPr>
    </w:lvl>
    <w:lvl w:ilvl="8" w:tplc="13F28B7C">
      <w:numFmt w:val="decimal"/>
      <w:lvlText w:val=""/>
      <w:lvlJc w:val="left"/>
      <w:pPr>
        <w:ind w:left="0" w:firstLine="0"/>
      </w:pPr>
    </w:lvl>
  </w:abstractNum>
  <w:abstractNum w:abstractNumId="4">
    <w:nsid w:val="28677B7C"/>
    <w:multiLevelType w:val="hybridMultilevel"/>
    <w:tmpl w:val="C7EE9D26"/>
    <w:lvl w:ilvl="0" w:tplc="690C80C6">
      <w:start w:val="1"/>
      <w:numFmt w:val="bullet"/>
      <w:lvlText w:val="в"/>
      <w:lvlJc w:val="left"/>
      <w:pPr>
        <w:ind w:left="0" w:firstLine="0"/>
      </w:pPr>
    </w:lvl>
    <w:lvl w:ilvl="1" w:tplc="CB561E94">
      <w:start w:val="1"/>
      <w:numFmt w:val="bullet"/>
      <w:lvlText w:val="-"/>
      <w:lvlJc w:val="left"/>
      <w:pPr>
        <w:ind w:left="0" w:firstLine="0"/>
      </w:pPr>
    </w:lvl>
    <w:lvl w:ilvl="2" w:tplc="5A84D982">
      <w:numFmt w:val="decimal"/>
      <w:lvlText w:val=""/>
      <w:lvlJc w:val="left"/>
      <w:pPr>
        <w:ind w:left="0" w:firstLine="0"/>
      </w:pPr>
    </w:lvl>
    <w:lvl w:ilvl="3" w:tplc="E3189DA4">
      <w:numFmt w:val="decimal"/>
      <w:lvlText w:val=""/>
      <w:lvlJc w:val="left"/>
      <w:pPr>
        <w:ind w:left="0" w:firstLine="0"/>
      </w:pPr>
    </w:lvl>
    <w:lvl w:ilvl="4" w:tplc="491E6314">
      <w:numFmt w:val="decimal"/>
      <w:lvlText w:val=""/>
      <w:lvlJc w:val="left"/>
      <w:pPr>
        <w:ind w:left="0" w:firstLine="0"/>
      </w:pPr>
    </w:lvl>
    <w:lvl w:ilvl="5" w:tplc="5A609182">
      <w:numFmt w:val="decimal"/>
      <w:lvlText w:val=""/>
      <w:lvlJc w:val="left"/>
      <w:pPr>
        <w:ind w:left="0" w:firstLine="0"/>
      </w:pPr>
    </w:lvl>
    <w:lvl w:ilvl="6" w:tplc="C8F03950">
      <w:numFmt w:val="decimal"/>
      <w:lvlText w:val=""/>
      <w:lvlJc w:val="left"/>
      <w:pPr>
        <w:ind w:left="0" w:firstLine="0"/>
      </w:pPr>
    </w:lvl>
    <w:lvl w:ilvl="7" w:tplc="2F90EDCC">
      <w:numFmt w:val="decimal"/>
      <w:lvlText w:val=""/>
      <w:lvlJc w:val="left"/>
      <w:pPr>
        <w:ind w:left="0" w:firstLine="0"/>
      </w:pPr>
    </w:lvl>
    <w:lvl w:ilvl="8" w:tplc="5DB8F3BC">
      <w:numFmt w:val="decimal"/>
      <w:lvlText w:val=""/>
      <w:lvlJc w:val="left"/>
      <w:pPr>
        <w:ind w:left="0" w:firstLine="0"/>
      </w:pPr>
    </w:lvl>
  </w:abstractNum>
  <w:abstractNum w:abstractNumId="5">
    <w:nsid w:val="316032BB"/>
    <w:multiLevelType w:val="hybridMultilevel"/>
    <w:tmpl w:val="2200B46E"/>
    <w:lvl w:ilvl="0" w:tplc="7EA4C02A">
      <w:start w:val="1"/>
      <w:numFmt w:val="bullet"/>
      <w:lvlText w:val="с"/>
      <w:lvlJc w:val="left"/>
      <w:pPr>
        <w:ind w:left="0" w:firstLine="0"/>
      </w:pPr>
    </w:lvl>
    <w:lvl w:ilvl="1" w:tplc="9F3E8E56">
      <w:numFmt w:val="decimal"/>
      <w:lvlText w:val=""/>
      <w:lvlJc w:val="left"/>
      <w:pPr>
        <w:ind w:left="0" w:firstLine="0"/>
      </w:pPr>
    </w:lvl>
    <w:lvl w:ilvl="2" w:tplc="10E208AE">
      <w:numFmt w:val="decimal"/>
      <w:lvlText w:val=""/>
      <w:lvlJc w:val="left"/>
      <w:pPr>
        <w:ind w:left="0" w:firstLine="0"/>
      </w:pPr>
    </w:lvl>
    <w:lvl w:ilvl="3" w:tplc="3A32D8BE">
      <w:numFmt w:val="decimal"/>
      <w:lvlText w:val=""/>
      <w:lvlJc w:val="left"/>
      <w:pPr>
        <w:ind w:left="0" w:firstLine="0"/>
      </w:pPr>
    </w:lvl>
    <w:lvl w:ilvl="4" w:tplc="69848DB8">
      <w:numFmt w:val="decimal"/>
      <w:lvlText w:val=""/>
      <w:lvlJc w:val="left"/>
      <w:pPr>
        <w:ind w:left="0" w:firstLine="0"/>
      </w:pPr>
    </w:lvl>
    <w:lvl w:ilvl="5" w:tplc="2E747C14">
      <w:numFmt w:val="decimal"/>
      <w:lvlText w:val=""/>
      <w:lvlJc w:val="left"/>
      <w:pPr>
        <w:ind w:left="0" w:firstLine="0"/>
      </w:pPr>
    </w:lvl>
    <w:lvl w:ilvl="6" w:tplc="9E4C4184">
      <w:numFmt w:val="decimal"/>
      <w:lvlText w:val=""/>
      <w:lvlJc w:val="left"/>
      <w:pPr>
        <w:ind w:left="0" w:firstLine="0"/>
      </w:pPr>
    </w:lvl>
    <w:lvl w:ilvl="7" w:tplc="D7E649F6">
      <w:numFmt w:val="decimal"/>
      <w:lvlText w:val=""/>
      <w:lvlJc w:val="left"/>
      <w:pPr>
        <w:ind w:left="0" w:firstLine="0"/>
      </w:pPr>
    </w:lvl>
    <w:lvl w:ilvl="8" w:tplc="D41CE4F0">
      <w:numFmt w:val="decimal"/>
      <w:lvlText w:val=""/>
      <w:lvlJc w:val="left"/>
      <w:pPr>
        <w:ind w:left="0" w:firstLine="0"/>
      </w:pPr>
    </w:lvl>
  </w:abstractNum>
  <w:abstractNum w:abstractNumId="6">
    <w:nsid w:val="378D97C0"/>
    <w:multiLevelType w:val="hybridMultilevel"/>
    <w:tmpl w:val="07720D46"/>
    <w:lvl w:ilvl="0" w:tplc="B7526888">
      <w:start w:val="1"/>
      <w:numFmt w:val="bullet"/>
      <w:lvlText w:val="с"/>
      <w:lvlJc w:val="left"/>
      <w:pPr>
        <w:ind w:left="0" w:firstLine="0"/>
      </w:pPr>
    </w:lvl>
    <w:lvl w:ilvl="1" w:tplc="9E467FC2">
      <w:numFmt w:val="decimal"/>
      <w:lvlText w:val=""/>
      <w:lvlJc w:val="left"/>
      <w:pPr>
        <w:ind w:left="0" w:firstLine="0"/>
      </w:pPr>
    </w:lvl>
    <w:lvl w:ilvl="2" w:tplc="BB7E86B6">
      <w:numFmt w:val="decimal"/>
      <w:lvlText w:val=""/>
      <w:lvlJc w:val="left"/>
      <w:pPr>
        <w:ind w:left="0" w:firstLine="0"/>
      </w:pPr>
    </w:lvl>
    <w:lvl w:ilvl="3" w:tplc="5C8AB19E">
      <w:numFmt w:val="decimal"/>
      <w:lvlText w:val=""/>
      <w:lvlJc w:val="left"/>
      <w:pPr>
        <w:ind w:left="0" w:firstLine="0"/>
      </w:pPr>
    </w:lvl>
    <w:lvl w:ilvl="4" w:tplc="8996C83A">
      <w:numFmt w:val="decimal"/>
      <w:lvlText w:val=""/>
      <w:lvlJc w:val="left"/>
      <w:pPr>
        <w:ind w:left="0" w:firstLine="0"/>
      </w:pPr>
    </w:lvl>
    <w:lvl w:ilvl="5" w:tplc="D0B65BB2">
      <w:numFmt w:val="decimal"/>
      <w:lvlText w:val=""/>
      <w:lvlJc w:val="left"/>
      <w:pPr>
        <w:ind w:left="0" w:firstLine="0"/>
      </w:pPr>
    </w:lvl>
    <w:lvl w:ilvl="6" w:tplc="31120CF8">
      <w:numFmt w:val="decimal"/>
      <w:lvlText w:val=""/>
      <w:lvlJc w:val="left"/>
      <w:pPr>
        <w:ind w:left="0" w:firstLine="0"/>
      </w:pPr>
    </w:lvl>
    <w:lvl w:ilvl="7" w:tplc="0B762952">
      <w:numFmt w:val="decimal"/>
      <w:lvlText w:val=""/>
      <w:lvlJc w:val="left"/>
      <w:pPr>
        <w:ind w:left="0" w:firstLine="0"/>
      </w:pPr>
    </w:lvl>
    <w:lvl w:ilvl="8" w:tplc="B002D3AE">
      <w:numFmt w:val="decimal"/>
      <w:lvlText w:val=""/>
      <w:lvlJc w:val="left"/>
      <w:pPr>
        <w:ind w:left="0" w:firstLine="0"/>
      </w:pPr>
    </w:lvl>
  </w:abstractNum>
  <w:abstractNum w:abstractNumId="7">
    <w:nsid w:val="44344C22"/>
    <w:multiLevelType w:val="hybridMultilevel"/>
    <w:tmpl w:val="6CB49782"/>
    <w:lvl w:ilvl="0" w:tplc="F8BE5A22">
      <w:start w:val="1"/>
      <w:numFmt w:val="bullet"/>
      <w:lvlText w:val="в"/>
      <w:lvlJc w:val="left"/>
      <w:pPr>
        <w:ind w:left="0" w:firstLine="0"/>
      </w:pPr>
    </w:lvl>
    <w:lvl w:ilvl="1" w:tplc="63B47914">
      <w:numFmt w:val="decimal"/>
      <w:lvlText w:val=""/>
      <w:lvlJc w:val="left"/>
      <w:pPr>
        <w:ind w:left="0" w:firstLine="0"/>
      </w:pPr>
    </w:lvl>
    <w:lvl w:ilvl="2" w:tplc="740C8CC8">
      <w:numFmt w:val="decimal"/>
      <w:lvlText w:val=""/>
      <w:lvlJc w:val="left"/>
      <w:pPr>
        <w:ind w:left="0" w:firstLine="0"/>
      </w:pPr>
    </w:lvl>
    <w:lvl w:ilvl="3" w:tplc="79EE3F24">
      <w:numFmt w:val="decimal"/>
      <w:lvlText w:val=""/>
      <w:lvlJc w:val="left"/>
      <w:pPr>
        <w:ind w:left="0" w:firstLine="0"/>
      </w:pPr>
    </w:lvl>
    <w:lvl w:ilvl="4" w:tplc="D09A294A">
      <w:numFmt w:val="decimal"/>
      <w:lvlText w:val=""/>
      <w:lvlJc w:val="left"/>
      <w:pPr>
        <w:ind w:left="0" w:firstLine="0"/>
      </w:pPr>
    </w:lvl>
    <w:lvl w:ilvl="5" w:tplc="84CE5DA6">
      <w:numFmt w:val="decimal"/>
      <w:lvlText w:val=""/>
      <w:lvlJc w:val="left"/>
      <w:pPr>
        <w:ind w:left="0" w:firstLine="0"/>
      </w:pPr>
    </w:lvl>
    <w:lvl w:ilvl="6" w:tplc="13A4CB30">
      <w:numFmt w:val="decimal"/>
      <w:lvlText w:val=""/>
      <w:lvlJc w:val="left"/>
      <w:pPr>
        <w:ind w:left="0" w:firstLine="0"/>
      </w:pPr>
    </w:lvl>
    <w:lvl w:ilvl="7" w:tplc="7428B3E4">
      <w:numFmt w:val="decimal"/>
      <w:lvlText w:val=""/>
      <w:lvlJc w:val="left"/>
      <w:pPr>
        <w:ind w:left="0" w:firstLine="0"/>
      </w:pPr>
    </w:lvl>
    <w:lvl w:ilvl="8" w:tplc="DE90BAA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FE"/>
    <w:rsid w:val="000726B8"/>
    <w:rsid w:val="001029AE"/>
    <w:rsid w:val="006A01CF"/>
    <w:rsid w:val="007F01C8"/>
    <w:rsid w:val="00B616FE"/>
    <w:rsid w:val="00F1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C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7F01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C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7F01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2024-02-12T10:53:00Z</dcterms:created>
  <dcterms:modified xsi:type="dcterms:W3CDTF">2024-02-19T06:30:00Z</dcterms:modified>
</cp:coreProperties>
</file>